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0" w:rsidRPr="00983F86" w:rsidRDefault="008F3D10" w:rsidP="008F3D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642D51" w:rsidRPr="00983F86" w:rsidRDefault="000F3D90" w:rsidP="008F3D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 xml:space="preserve">жителям многоквартирных домов (МКД) по обеспечению 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>антитеррористической защищенности</w:t>
      </w:r>
    </w:p>
    <w:p w:rsidR="008F3D10" w:rsidRPr="00983F86" w:rsidRDefault="008F3D1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Граждане, будьте бдительны!</w:t>
      </w:r>
    </w:p>
    <w:p w:rsidR="00642D51" w:rsidRPr="00983F86" w:rsidRDefault="00642D51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42D51" w:rsidRPr="00983F86" w:rsidRDefault="00642D51" w:rsidP="00642D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- следите за тем, чтобы двери подъездов, подсобных помещений, чердаков и подвалов были закрыты (при необходимости опечатаны);</w:t>
      </w:r>
    </w:p>
    <w:p w:rsidR="00642D51" w:rsidRPr="00983F86" w:rsidRDefault="00642D51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42D51" w:rsidRPr="00983F86" w:rsidRDefault="00642D51" w:rsidP="00642D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- следите за тем, чтобы на лестничных клетках, площадках и других местах общего пользования МКД не было посторонних предметов;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 xml:space="preserve">- </w:t>
      </w:r>
      <w:r w:rsidR="00537E7E" w:rsidRPr="00983F86">
        <w:rPr>
          <w:rFonts w:ascii="Times New Roman" w:hAnsi="Times New Roman" w:cs="Times New Roman"/>
          <w:sz w:val="26"/>
          <w:szCs w:val="26"/>
        </w:rPr>
        <w:t>о</w:t>
      </w:r>
      <w:r w:rsidRPr="00983F86">
        <w:rPr>
          <w:rFonts w:ascii="Times New Roman" w:hAnsi="Times New Roman" w:cs="Times New Roman"/>
          <w:sz w:val="26"/>
          <w:szCs w:val="26"/>
        </w:rPr>
        <w:t>бращайте внимание на подозрительных людей, жильцов, предметы</w:t>
      </w:r>
      <w:r w:rsidR="00DF152B">
        <w:rPr>
          <w:rFonts w:ascii="Times New Roman" w:hAnsi="Times New Roman" w:cs="Times New Roman"/>
          <w:sz w:val="26"/>
          <w:szCs w:val="26"/>
        </w:rPr>
        <w:t>, транспорт</w:t>
      </w:r>
      <w:r w:rsidRPr="00983F86">
        <w:rPr>
          <w:rFonts w:ascii="Times New Roman" w:hAnsi="Times New Roman" w:cs="Times New Roman"/>
          <w:sz w:val="26"/>
          <w:szCs w:val="26"/>
        </w:rPr>
        <w:t>;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 xml:space="preserve">- </w:t>
      </w:r>
      <w:r w:rsidR="00537E7E" w:rsidRPr="00983F86">
        <w:rPr>
          <w:rFonts w:ascii="Times New Roman" w:hAnsi="Times New Roman" w:cs="Times New Roman"/>
          <w:sz w:val="26"/>
          <w:szCs w:val="26"/>
        </w:rPr>
        <w:t>и</w:t>
      </w:r>
      <w:r w:rsidRPr="00983F86">
        <w:rPr>
          <w:rFonts w:ascii="Times New Roman" w:hAnsi="Times New Roman" w:cs="Times New Roman"/>
          <w:sz w:val="26"/>
          <w:szCs w:val="26"/>
        </w:rPr>
        <w:t>нтересуйтесь разгрузкой мешков, ящиков, коробок и других подозрительных грузов, переносимых в подвал или на нижние этажи МКД;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3F86">
        <w:rPr>
          <w:rFonts w:ascii="Times New Roman" w:hAnsi="Times New Roman" w:cs="Times New Roman"/>
          <w:i/>
          <w:sz w:val="26"/>
          <w:szCs w:val="26"/>
        </w:rPr>
        <w:t>В СЛУЧАЕ ОБНАРУЖЕНИЯ РЯДОМ С МКД ИЛИ В ПОМЕЩЕНИЯХ МКД БЕСХОЗНОГО ПОДОЗРИТЕЛЬНОГО ПРЕДМЕТА:</w:t>
      </w:r>
    </w:p>
    <w:p w:rsidR="008F3D10" w:rsidRPr="00983F86" w:rsidRDefault="008F3D1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 xml:space="preserve">- ни в коем случае самостоятельно не обследуйте его, не пытайтесь заглянуть внутрь, </w:t>
      </w:r>
      <w:r w:rsidR="00642D51" w:rsidRPr="00983F86">
        <w:rPr>
          <w:rFonts w:ascii="Times New Roman" w:hAnsi="Times New Roman" w:cs="Times New Roman"/>
          <w:sz w:val="26"/>
          <w:szCs w:val="26"/>
        </w:rPr>
        <w:br/>
      </w:r>
      <w:r w:rsidRPr="00983F86">
        <w:rPr>
          <w:rFonts w:ascii="Times New Roman" w:hAnsi="Times New Roman" w:cs="Times New Roman"/>
          <w:sz w:val="26"/>
          <w:szCs w:val="26"/>
        </w:rPr>
        <w:t>не трогайте, не передвигайте обнаруженный предмет;</w:t>
      </w:r>
    </w:p>
    <w:p w:rsidR="008F3D10" w:rsidRPr="00983F86" w:rsidRDefault="008F3D1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- не пользуйтесь вблизи подозрительного предмета мобильным телефоном;</w:t>
      </w:r>
    </w:p>
    <w:p w:rsidR="008F3D10" w:rsidRPr="00983F86" w:rsidRDefault="008F3D1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 xml:space="preserve">- максимально быстро сообщите об обнаруженном подозрительном предмете </w:t>
      </w:r>
      <w:r w:rsidR="00983F86" w:rsidRPr="00983F86">
        <w:rPr>
          <w:rFonts w:ascii="Times New Roman" w:hAnsi="Times New Roman" w:cs="Times New Roman"/>
          <w:sz w:val="26"/>
          <w:szCs w:val="26"/>
        </w:rPr>
        <w:br/>
      </w:r>
      <w:r w:rsidRPr="00983F86">
        <w:rPr>
          <w:rFonts w:ascii="Times New Roman" w:hAnsi="Times New Roman" w:cs="Times New Roman"/>
          <w:sz w:val="26"/>
          <w:szCs w:val="26"/>
        </w:rPr>
        <w:t>по телефонам оперативных слу</w:t>
      </w:r>
      <w:proofErr w:type="gramStart"/>
      <w:r w:rsidRPr="00983F86">
        <w:rPr>
          <w:rFonts w:ascii="Times New Roman" w:hAnsi="Times New Roman" w:cs="Times New Roman"/>
          <w:sz w:val="26"/>
          <w:szCs w:val="26"/>
        </w:rPr>
        <w:t>жб в пр</w:t>
      </w:r>
      <w:proofErr w:type="gramEnd"/>
      <w:r w:rsidRPr="00983F86">
        <w:rPr>
          <w:rFonts w:ascii="Times New Roman" w:hAnsi="Times New Roman" w:cs="Times New Roman"/>
          <w:sz w:val="26"/>
          <w:szCs w:val="26"/>
        </w:rPr>
        <w:t>авоохранительные органы;</w:t>
      </w:r>
    </w:p>
    <w:p w:rsidR="008F3D10" w:rsidRPr="00983F86" w:rsidRDefault="008F3D1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537E7E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ПОМНИТЕ</w:t>
      </w:r>
      <w:r w:rsidR="000F3D90" w:rsidRPr="00983F86">
        <w:rPr>
          <w:rFonts w:ascii="Times New Roman" w:hAnsi="Times New Roman" w:cs="Times New Roman"/>
          <w:sz w:val="26"/>
          <w:szCs w:val="26"/>
        </w:rPr>
        <w:t xml:space="preserve">: внешний вид предмета может скрывать его настоящее назначение. </w:t>
      </w:r>
      <w:r w:rsidR="00642D51" w:rsidRPr="00983F86">
        <w:rPr>
          <w:rFonts w:ascii="Times New Roman" w:hAnsi="Times New Roman" w:cs="Times New Roman"/>
          <w:sz w:val="26"/>
          <w:szCs w:val="26"/>
        </w:rPr>
        <w:br/>
      </w:r>
      <w:r w:rsidR="000F3D90" w:rsidRPr="00983F86">
        <w:rPr>
          <w:rFonts w:ascii="Times New Roman" w:hAnsi="Times New Roman" w:cs="Times New Roman"/>
          <w:sz w:val="26"/>
          <w:szCs w:val="26"/>
        </w:rPr>
        <w:t>В качестве камуфляжа для самодельных взрывных устройств используются самые обычные бытовые предметы: сумки, пакеты, коробки, игрушки, пакеты из-под сока, мобильные телефоны и т. п.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42D51" w:rsidRPr="00983F86" w:rsidRDefault="00537E7E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РОДИТЕЛИ</w:t>
      </w:r>
      <w:r w:rsidR="000F3D90" w:rsidRPr="00983F86">
        <w:rPr>
          <w:rFonts w:ascii="Times New Roman" w:hAnsi="Times New Roman" w:cs="Times New Roman"/>
          <w:sz w:val="26"/>
          <w:szCs w:val="26"/>
        </w:rPr>
        <w:t xml:space="preserve">! Вы отвечаете за жизнь и здоровье своих детей! </w:t>
      </w:r>
      <w:r w:rsidRPr="00983F86">
        <w:rPr>
          <w:rFonts w:ascii="Times New Roman" w:hAnsi="Times New Roman" w:cs="Times New Roman"/>
          <w:sz w:val="26"/>
          <w:szCs w:val="26"/>
        </w:rPr>
        <w:br/>
      </w:r>
      <w:r w:rsidR="000F3D90" w:rsidRPr="00983F86">
        <w:rPr>
          <w:rFonts w:ascii="Times New Roman" w:hAnsi="Times New Roman" w:cs="Times New Roman"/>
          <w:sz w:val="26"/>
          <w:szCs w:val="26"/>
        </w:rPr>
        <w:t xml:space="preserve">Научите их правилам антитеррористической безопасности! </w:t>
      </w:r>
    </w:p>
    <w:p w:rsidR="00642D51" w:rsidRPr="00983F86" w:rsidRDefault="00642D51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 xml:space="preserve">Разъясните им, что любой предмет, найденный на улице или в подъезде, 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может представлять опасность.</w:t>
      </w: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0F3D90" w:rsidRPr="00983F86" w:rsidRDefault="000F3D90" w:rsidP="008F3D1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3F86">
        <w:rPr>
          <w:rFonts w:ascii="Times New Roman" w:hAnsi="Times New Roman" w:cs="Times New Roman"/>
          <w:i/>
          <w:sz w:val="26"/>
          <w:szCs w:val="26"/>
        </w:rPr>
        <w:t>В СЛУЧАЕ ВЫЯВЛЕНИЯ ПОДОЗРИТЕЛЬНЫХ ЛИЦ, А ТАКЖЕ ЛИЦ, ПРОЖИВАЮЩИХ В ДОМЕ БЕЗ ЗАКОННЫХ НА ТО ОСНОВАНИЙ, «РЕЗИНОВЫХ КВАРТИРАХ», МЕСТ ГРУППОВОГО МОЛЕНИЯ НЕОБХОДИМО НЕМЕДЛЕННО СООБЩАТЬ В ПРАВООХРАНИТЕЛЬНЫЕ ОРГАНЫ!</w:t>
      </w:r>
    </w:p>
    <w:p w:rsidR="009B3F32" w:rsidRPr="00983F86" w:rsidRDefault="009B3F32" w:rsidP="009B3F3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F3D90" w:rsidRPr="00983F86" w:rsidRDefault="000F3D90" w:rsidP="009B3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>Едины</w:t>
      </w:r>
      <w:r w:rsidR="008F3D10" w:rsidRPr="00983F86">
        <w:rPr>
          <w:rFonts w:ascii="Times New Roman" w:hAnsi="Times New Roman" w:cs="Times New Roman"/>
          <w:b/>
          <w:sz w:val="26"/>
          <w:szCs w:val="26"/>
        </w:rPr>
        <w:t>й телефон службы спасения – 112</w:t>
      </w:r>
    </w:p>
    <w:p w:rsidR="009B3F32" w:rsidRPr="00983F86" w:rsidRDefault="009B3F32" w:rsidP="009B3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 xml:space="preserve">Телефон дежурной части: </w:t>
      </w:r>
    </w:p>
    <w:p w:rsidR="009B3F32" w:rsidRPr="00983F86" w:rsidRDefault="009B3F32" w:rsidP="009B3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>Управления МВД России по г. Самаре –  8 846 334-62-02, 8 846 278-13-54</w:t>
      </w:r>
    </w:p>
    <w:p w:rsidR="009B3F32" w:rsidRPr="00983F86" w:rsidRDefault="009B3F32" w:rsidP="009B3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>Управление по вопросам миграции МВД РФ</w:t>
      </w:r>
    </w:p>
    <w:p w:rsidR="009B3F32" w:rsidRPr="00983F86" w:rsidRDefault="009B3F32" w:rsidP="009B3F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86">
        <w:rPr>
          <w:rFonts w:ascii="Times New Roman" w:hAnsi="Times New Roman" w:cs="Times New Roman"/>
          <w:b/>
          <w:sz w:val="26"/>
          <w:szCs w:val="26"/>
        </w:rPr>
        <w:t>Горячая линия: 8 846 333-20-70.</w:t>
      </w:r>
    </w:p>
    <w:p w:rsidR="000F3D90" w:rsidRPr="00983F86" w:rsidRDefault="000F3D90" w:rsidP="009B3F32">
      <w:pPr>
        <w:spacing w:after="0"/>
        <w:rPr>
          <w:sz w:val="26"/>
          <w:szCs w:val="26"/>
        </w:rPr>
      </w:pPr>
    </w:p>
    <w:p w:rsidR="000F3D90" w:rsidRPr="00983F86" w:rsidRDefault="00537E7E" w:rsidP="009B3F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86">
        <w:rPr>
          <w:rFonts w:ascii="Times New Roman" w:hAnsi="Times New Roman" w:cs="Times New Roman"/>
          <w:sz w:val="26"/>
          <w:szCs w:val="26"/>
        </w:rPr>
        <w:t>АДМИНИСТРАЦИЯ ГОРОДСКОГО ОКРУГА САМАРА</w:t>
      </w:r>
    </w:p>
    <w:sectPr w:rsidR="000F3D90" w:rsidRPr="00983F86" w:rsidSect="00642D51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8B"/>
    <w:rsid w:val="000F3D90"/>
    <w:rsid w:val="001D5C87"/>
    <w:rsid w:val="00537E7E"/>
    <w:rsid w:val="00642D51"/>
    <w:rsid w:val="00875E8B"/>
    <w:rsid w:val="008F3D10"/>
    <w:rsid w:val="00983F86"/>
    <w:rsid w:val="009B3F32"/>
    <w:rsid w:val="00A45391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Татьяна Александровна</dc:creator>
  <cp:keywords/>
  <dc:description/>
  <cp:lastModifiedBy>Бояркина Татьяна Александровна</cp:lastModifiedBy>
  <cp:revision>5</cp:revision>
  <dcterms:created xsi:type="dcterms:W3CDTF">2023-02-27T09:29:00Z</dcterms:created>
  <dcterms:modified xsi:type="dcterms:W3CDTF">2023-04-03T06:09:00Z</dcterms:modified>
</cp:coreProperties>
</file>