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49" w:rsidRDefault="00CF1B49" w:rsidP="00DF4F65">
      <w:r>
        <w:rPr>
          <w:noProof/>
          <w:lang w:eastAsia="ru-RU"/>
        </w:rPr>
        <w:drawing>
          <wp:inline distT="0" distB="0" distL="0" distR="0">
            <wp:extent cx="5689305" cy="1535373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мография дли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883" cy="15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3F8" w:rsidRPr="00E823F8" w:rsidRDefault="00E823F8" w:rsidP="00E823F8">
      <w:pPr>
        <w:jc w:val="both"/>
        <w:rPr>
          <w:rFonts w:ascii="Times New Roman" w:hAnsi="Times New Roman" w:cs="Times New Roman"/>
          <w:sz w:val="28"/>
          <w:szCs w:val="28"/>
        </w:rPr>
      </w:pPr>
      <w:r w:rsidRPr="00E823F8">
        <w:rPr>
          <w:rFonts w:ascii="Times New Roman" w:hAnsi="Times New Roman" w:cs="Times New Roman"/>
          <w:sz w:val="28"/>
          <w:szCs w:val="28"/>
        </w:rPr>
        <w:t xml:space="preserve">Информируем о </w:t>
      </w:r>
      <w:bookmarkStart w:id="0" w:name="_GoBack"/>
      <w:r w:rsidRPr="00E823F8">
        <w:rPr>
          <w:rFonts w:ascii="Times New Roman" w:hAnsi="Times New Roman" w:cs="Times New Roman"/>
          <w:sz w:val="28"/>
          <w:szCs w:val="28"/>
        </w:rPr>
        <w:t>ежегодной денежной выплате в связи с празднованием Светлого Христова Воскресения – Пасхи</w:t>
      </w:r>
      <w:bookmarkEnd w:id="0"/>
      <w:r w:rsidRPr="00E823F8">
        <w:rPr>
          <w:rFonts w:ascii="Times New Roman" w:hAnsi="Times New Roman" w:cs="Times New Roman"/>
          <w:sz w:val="28"/>
          <w:szCs w:val="28"/>
        </w:rPr>
        <w:t>.</w:t>
      </w:r>
    </w:p>
    <w:p w:rsidR="00E823F8" w:rsidRPr="00E823F8" w:rsidRDefault="00E823F8" w:rsidP="00E823F8">
      <w:pPr>
        <w:jc w:val="both"/>
        <w:rPr>
          <w:rFonts w:ascii="Times New Roman" w:hAnsi="Times New Roman" w:cs="Times New Roman"/>
          <w:sz w:val="28"/>
          <w:szCs w:val="28"/>
        </w:rPr>
      </w:pPr>
      <w:r w:rsidRPr="00E823F8">
        <w:rPr>
          <w:rFonts w:ascii="Times New Roman" w:hAnsi="Times New Roman" w:cs="Times New Roman"/>
          <w:sz w:val="28"/>
          <w:szCs w:val="28"/>
        </w:rPr>
        <w:t xml:space="preserve">Всесторонняя поддержка семей с детьми в нашем регионе предоставляется в рамках реализации нацпроекта "Демография" и его составляющей "Финансовая поддержка семей при рождении детей". </w:t>
      </w:r>
    </w:p>
    <w:p w:rsidR="00A02F2B" w:rsidRPr="00CF1B49" w:rsidRDefault="00DF4F65" w:rsidP="00CF1B49">
      <w:pPr>
        <w:jc w:val="both"/>
        <w:rPr>
          <w:rFonts w:ascii="Times New Roman" w:hAnsi="Times New Roman" w:cs="Times New Roman"/>
          <w:sz w:val="28"/>
          <w:szCs w:val="28"/>
        </w:rPr>
      </w:pPr>
      <w:r w:rsidRPr="00CF1B4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F1B49">
        <w:rPr>
          <w:rFonts w:ascii="Times New Roman" w:hAnsi="Times New Roman" w:cs="Times New Roman"/>
          <w:sz w:val="28"/>
          <w:szCs w:val="28"/>
        </w:rPr>
        <w:t>СамарскаяОбласть</w:t>
      </w:r>
      <w:proofErr w:type="spellEnd"/>
      <w:r w:rsidRPr="00CF1B4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F1B49">
        <w:rPr>
          <w:rFonts w:ascii="Times New Roman" w:hAnsi="Times New Roman" w:cs="Times New Roman"/>
          <w:sz w:val="28"/>
          <w:szCs w:val="28"/>
        </w:rPr>
        <w:t>НацпроектДемография</w:t>
      </w:r>
      <w:proofErr w:type="spellEnd"/>
      <w:r w:rsidRPr="00CF1B4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F1B49">
        <w:rPr>
          <w:rFonts w:ascii="Times New Roman" w:hAnsi="Times New Roman" w:cs="Times New Roman"/>
          <w:sz w:val="28"/>
          <w:szCs w:val="28"/>
        </w:rPr>
        <w:t>Мерысоцподдержки</w:t>
      </w:r>
      <w:proofErr w:type="spellEnd"/>
    </w:p>
    <w:sectPr w:rsidR="00A02F2B" w:rsidRPr="00CF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2B"/>
    <w:rsid w:val="00A02F2B"/>
    <w:rsid w:val="00CF1B49"/>
    <w:rsid w:val="00DF4F65"/>
    <w:rsid w:val="00E823F8"/>
    <w:rsid w:val="00E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F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F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 Владислав Петрович</dc:creator>
  <cp:lastModifiedBy>Школа Папузы</cp:lastModifiedBy>
  <cp:revision>2</cp:revision>
  <dcterms:created xsi:type="dcterms:W3CDTF">2023-02-13T05:21:00Z</dcterms:created>
  <dcterms:modified xsi:type="dcterms:W3CDTF">2023-02-27T06:06:00Z</dcterms:modified>
</cp:coreProperties>
</file>